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</w:rPr>
      </w:pPr>
      <w:r>
        <w:rPr>
          <w:rFonts w:hint="eastAsia" w:eastAsia="黑体"/>
          <w:b/>
          <w:bCs/>
          <w:sz w:val="36"/>
        </w:rPr>
        <w:t>关于办理工作移交及借用公物公款清还手续等的通知</w:t>
      </w:r>
    </w:p>
    <w:p>
      <w:pPr>
        <w:spacing w:line="360" w:lineRule="auto"/>
        <w:rPr>
          <w:sz w:val="28"/>
          <w:szCs w:val="28"/>
        </w:rPr>
      </w:pPr>
    </w:p>
    <w:p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各有关部门：</w:t>
      </w:r>
    </w:p>
    <w:p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兹有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因工作调动（调动/</w:t>
      </w:r>
      <w:r>
        <w:rPr>
          <w:sz w:val="28"/>
          <w:szCs w:val="28"/>
        </w:rPr>
        <w:t>辞职</w:t>
      </w:r>
      <w:r>
        <w:rPr>
          <w:rFonts w:hint="eastAsia"/>
          <w:sz w:val="28"/>
          <w:szCs w:val="28"/>
        </w:rPr>
        <w:t>/离</w:t>
      </w:r>
      <w:r>
        <w:rPr>
          <w:sz w:val="28"/>
          <w:szCs w:val="28"/>
        </w:rPr>
        <w:t>职</w:t>
      </w:r>
      <w:r>
        <w:rPr>
          <w:rFonts w:hint="eastAsia"/>
          <w:sz w:val="28"/>
          <w:szCs w:val="28"/>
        </w:rPr>
        <w:t>/解聘/合同</w:t>
      </w:r>
      <w:r>
        <w:rPr>
          <w:sz w:val="28"/>
          <w:szCs w:val="28"/>
        </w:rPr>
        <w:t>终止</w:t>
      </w:r>
      <w:r>
        <w:rPr>
          <w:rFonts w:hint="eastAsia"/>
          <w:sz w:val="28"/>
          <w:szCs w:val="28"/>
        </w:rPr>
        <w:t>/博士</w:t>
      </w:r>
      <w:r>
        <w:rPr>
          <w:sz w:val="28"/>
          <w:szCs w:val="28"/>
        </w:rPr>
        <w:t>后出站…</w:t>
      </w:r>
      <w:r>
        <w:rPr>
          <w:rFonts w:hint="eastAsia"/>
          <w:sz w:val="28"/>
          <w:szCs w:val="28"/>
        </w:rPr>
        <w:t>）将于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日起</w:t>
      </w:r>
      <w:r>
        <w:rPr>
          <w:sz w:val="28"/>
          <w:szCs w:val="28"/>
        </w:rPr>
        <w:t>与华南植物园</w:t>
      </w:r>
      <w:r>
        <w:rPr>
          <w:rFonts w:hint="eastAsia"/>
          <w:sz w:val="28"/>
          <w:szCs w:val="28"/>
        </w:rPr>
        <w:t>解除/终止</w:t>
      </w:r>
      <w:r>
        <w:rPr>
          <w:sz w:val="28"/>
          <w:szCs w:val="28"/>
        </w:rPr>
        <w:t>聘用</w:t>
      </w:r>
      <w:r>
        <w:rPr>
          <w:rFonts w:hint="eastAsia"/>
          <w:sz w:val="28"/>
          <w:szCs w:val="28"/>
        </w:rPr>
        <w:t>关系。请各部门协助办理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借用公款公物等的清还手续及单位相关业务服务的终止等。并请于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日前将此</w:t>
      </w:r>
      <w:r>
        <w:rPr>
          <w:sz w:val="28"/>
          <w:szCs w:val="28"/>
        </w:rPr>
        <w:t>表</w:t>
      </w:r>
      <w:r>
        <w:rPr>
          <w:rFonts w:hint="eastAsia"/>
          <w:sz w:val="28"/>
          <w:szCs w:val="28"/>
        </w:rPr>
        <w:t>退回人事部门。</w:t>
      </w:r>
    </w:p>
    <w:p>
      <w:pPr>
        <w:wordWrap w:val="0"/>
        <w:spacing w:line="360" w:lineRule="auto"/>
        <w:ind w:firstLine="482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>
      <w:pPr>
        <w:spacing w:line="0" w:lineRule="atLeast"/>
        <w:ind w:firstLine="482"/>
        <w:jc w:val="right"/>
        <w:rPr>
          <w:szCs w:val="21"/>
        </w:rPr>
      </w:pPr>
    </w:p>
    <w:p>
      <w:pPr>
        <w:spacing w:line="0" w:lineRule="atLeast"/>
        <w:ind w:firstLine="48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工作</w:t>
      </w:r>
      <w:r>
        <w:rPr>
          <w:b/>
          <w:sz w:val="28"/>
          <w:szCs w:val="28"/>
        </w:rPr>
        <w:t>移交及借用公款公物清还手续办理表</w:t>
      </w:r>
    </w:p>
    <w:tbl>
      <w:tblPr>
        <w:tblStyle w:val="6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409"/>
        <w:gridCol w:w="911"/>
        <w:gridCol w:w="1440"/>
        <w:gridCol w:w="1080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部门（</w:t>
            </w:r>
            <w:r>
              <w:rPr>
                <w:b/>
                <w:sz w:val="28"/>
                <w:szCs w:val="28"/>
              </w:rPr>
              <w:t>房号）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清点内容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办结</w:t>
            </w:r>
          </w:p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研究组/班组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工作交接情况(</w:t>
            </w:r>
            <w:r>
              <w:rPr>
                <w:sz w:val="28"/>
                <w:szCs w:val="28"/>
              </w:rPr>
              <w:t>包括实验</w:t>
            </w:r>
            <w:r>
              <w:rPr>
                <w:rFonts w:hint="eastAsia"/>
                <w:sz w:val="28"/>
                <w:szCs w:val="28"/>
              </w:rPr>
              <w:t>材料/科研</w:t>
            </w:r>
            <w:r>
              <w:rPr>
                <w:sz w:val="28"/>
                <w:szCs w:val="28"/>
              </w:rPr>
              <w:t>数据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实验</w:t>
            </w:r>
            <w:r>
              <w:rPr>
                <w:rFonts w:hint="eastAsia"/>
                <w:sz w:val="28"/>
                <w:szCs w:val="28"/>
              </w:rPr>
              <w:t>记录</w:t>
            </w:r>
            <w:r>
              <w:rPr>
                <w:sz w:val="28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本处室、中心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工作交接情况(包括岗位</w:t>
            </w:r>
            <w:r>
              <w:rPr>
                <w:sz w:val="28"/>
                <w:szCs w:val="28"/>
              </w:rPr>
              <w:t>工作</w:t>
            </w:r>
            <w:r>
              <w:rPr>
                <w:rFonts w:hint="eastAsia"/>
                <w:sz w:val="28"/>
                <w:szCs w:val="28"/>
              </w:rPr>
              <w:t>交接及工作</w:t>
            </w:r>
            <w:r>
              <w:rPr>
                <w:sz w:val="28"/>
                <w:szCs w:val="28"/>
              </w:rPr>
              <w:t>文件、文书</w:t>
            </w:r>
            <w:r>
              <w:rPr>
                <w:rFonts w:hint="eastAsia"/>
                <w:sz w:val="28"/>
                <w:szCs w:val="28"/>
              </w:rPr>
              <w:t>材料及相关</w:t>
            </w:r>
            <w:r>
              <w:rPr>
                <w:sz w:val="28"/>
                <w:szCs w:val="28"/>
              </w:rPr>
              <w:t>电子文档</w:t>
            </w:r>
            <w:r>
              <w:rPr>
                <w:rFonts w:hint="eastAsia"/>
                <w:sz w:val="28"/>
                <w:szCs w:val="28"/>
              </w:rPr>
              <w:t>交接)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综合办（行政楼1</w:t>
            </w:r>
            <w:r>
              <w:rPr>
                <w:sz w:val="28"/>
                <w:szCs w:val="28"/>
              </w:rPr>
              <w:t>08</w:t>
            </w:r>
            <w:r>
              <w:rPr>
                <w:rFonts w:hint="eastAsia"/>
                <w:sz w:val="28"/>
                <w:szCs w:val="28"/>
              </w:rPr>
              <w:t>房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户粮关系转移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</w:t>
            </w:r>
            <w:r>
              <w:rPr>
                <w:sz w:val="28"/>
                <w:szCs w:val="28"/>
              </w:rPr>
              <w:t>证归还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党委办（行政楼1</w:t>
            </w:r>
            <w:r>
              <w:rPr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房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党、团关系转移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工会</w:t>
            </w:r>
            <w:r>
              <w:rPr>
                <w:sz w:val="28"/>
                <w:szCs w:val="28"/>
              </w:rPr>
              <w:t>关系转移</w:t>
            </w:r>
            <w:r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5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计生部门</w:t>
            </w:r>
            <w:r>
              <w:rPr>
                <w:rFonts w:hint="eastAsia"/>
                <w:sz w:val="24"/>
              </w:rPr>
              <w:t>(行政楼1</w:t>
            </w:r>
            <w:r>
              <w:rPr>
                <w:sz w:val="24"/>
              </w:rPr>
              <w:t>09）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计生关系转移</w:t>
            </w:r>
            <w:r>
              <w:rPr>
                <w:sz w:val="28"/>
                <w:szCs w:val="28"/>
              </w:rPr>
              <w:t>等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财务部门（行政楼1</w:t>
            </w:r>
            <w:r>
              <w:rPr>
                <w:sz w:val="28"/>
                <w:szCs w:val="28"/>
              </w:rPr>
              <w:t>06A</w:t>
            </w:r>
            <w:r>
              <w:rPr>
                <w:rFonts w:hint="eastAsia"/>
                <w:sz w:val="28"/>
                <w:szCs w:val="28"/>
              </w:rPr>
              <w:t>房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借款以及</w:t>
            </w:r>
            <w:r>
              <w:rPr>
                <w:sz w:val="28"/>
                <w:szCs w:val="28"/>
              </w:rPr>
              <w:t>课题补赤</w:t>
            </w:r>
            <w:r>
              <w:rPr>
                <w:rFonts w:hint="eastAsia"/>
                <w:sz w:val="28"/>
                <w:szCs w:val="28"/>
              </w:rPr>
              <w:t>等情况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单位开立的公务卡是否已注销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资产管理部门（行政楼1</w:t>
            </w:r>
            <w:r>
              <w:rPr>
                <w:sz w:val="28"/>
                <w:szCs w:val="28"/>
              </w:rPr>
              <w:t>01</w:t>
            </w:r>
            <w:r>
              <w:rPr>
                <w:rFonts w:hint="eastAsia"/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05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领借器材归还情况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国有资产的清还情况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含办公用房、办公用品等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职工住房清退情况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</w:t>
            </w:r>
            <w:r>
              <w:rPr>
                <w:sz w:val="28"/>
                <w:szCs w:val="28"/>
              </w:rPr>
              <w:t>部门（</w:t>
            </w:r>
            <w:r>
              <w:rPr>
                <w:rFonts w:hint="eastAsia"/>
                <w:sz w:val="28"/>
                <w:szCs w:val="28"/>
              </w:rPr>
              <w:t>106房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饭卡</w:t>
            </w:r>
            <w:r>
              <w:rPr>
                <w:sz w:val="28"/>
                <w:szCs w:val="28"/>
              </w:rPr>
              <w:t>清还</w:t>
            </w: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>
      <w:r>
        <w:br w:type="page"/>
      </w:r>
    </w:p>
    <w:tbl>
      <w:tblPr>
        <w:tblStyle w:val="6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240"/>
        <w:gridCol w:w="1080"/>
        <w:gridCol w:w="1440"/>
        <w:gridCol w:w="1080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>
              <w:rPr>
                <w:rFonts w:hint="eastAsia"/>
                <w:b/>
                <w:sz w:val="28"/>
                <w:szCs w:val="28"/>
              </w:rPr>
              <w:t>部门（</w:t>
            </w:r>
            <w:r>
              <w:rPr>
                <w:b/>
                <w:sz w:val="28"/>
                <w:szCs w:val="28"/>
              </w:rPr>
              <w:t>房号）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清点内容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办结</w:t>
            </w:r>
          </w:p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科研管理部门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 w:val="24"/>
                <w:szCs w:val="24"/>
              </w:rPr>
              <w:t>行政</w:t>
            </w:r>
            <w:r>
              <w:rPr>
                <w:sz w:val="24"/>
                <w:szCs w:val="24"/>
              </w:rPr>
              <w:t>楼110</w:t>
            </w:r>
            <w:r>
              <w:rPr>
                <w:rFonts w:hint="eastAsia"/>
                <w:sz w:val="24"/>
                <w:szCs w:val="24"/>
              </w:rPr>
              <w:t>房)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科研工作移交情况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科研项目事宜等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bookmarkStart w:id="0" w:name="_GoBack" w:colFirst="0" w:colLast="0"/>
            <w:r>
              <w:rPr>
                <w:rFonts w:hint="eastAsia"/>
                <w:sz w:val="28"/>
                <w:szCs w:val="28"/>
              </w:rPr>
              <w:t>人事部门（115、117房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人事档案/</w:t>
            </w:r>
            <w:r>
              <w:rPr>
                <w:sz w:val="28"/>
                <w:szCs w:val="28"/>
              </w:rPr>
              <w:t>人事</w:t>
            </w:r>
            <w:r>
              <w:rPr>
                <w:rFonts w:hint="eastAsia"/>
                <w:sz w:val="28"/>
                <w:szCs w:val="28"/>
              </w:rPr>
              <w:t>关系转移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</w:t>
            </w:r>
            <w:r>
              <w:rPr>
                <w:sz w:val="28"/>
                <w:szCs w:val="28"/>
              </w:rPr>
              <w:t>费用结算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</w:t>
            </w:r>
            <w:r>
              <w:rPr>
                <w:sz w:val="28"/>
                <w:szCs w:val="28"/>
              </w:rPr>
              <w:t>系统注销</w:t>
            </w:r>
            <w:r>
              <w:rPr>
                <w:rFonts w:hint="eastAsia"/>
                <w:sz w:val="28"/>
                <w:szCs w:val="28"/>
              </w:rPr>
              <w:t>（117房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提交出站报告、基金结题报告等其材料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医疗室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医疗费用结清、公物归还情况等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信息中心（行政</w:t>
            </w:r>
            <w:r>
              <w:rPr>
                <w:sz w:val="28"/>
                <w:szCs w:val="28"/>
              </w:rPr>
              <w:t>楼</w:t>
            </w:r>
            <w:r>
              <w:rPr>
                <w:rFonts w:hint="eastAsia"/>
                <w:sz w:val="28"/>
                <w:szCs w:val="28"/>
              </w:rPr>
              <w:t>118房）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网络费清算、业务服务终止、仪器归还等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图书馆（</w:t>
            </w:r>
            <w:r>
              <w:rPr>
                <w:sz w:val="28"/>
                <w:szCs w:val="28"/>
              </w:rPr>
              <w:t>行政楼二楼）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借图书、资料情况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公共实验</w:t>
            </w:r>
            <w:r>
              <w:rPr>
                <w:sz w:val="28"/>
                <w:szCs w:val="28"/>
              </w:rPr>
              <w:t>室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二号实验楼）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</w:t>
            </w:r>
            <w:r>
              <w:rPr>
                <w:sz w:val="28"/>
                <w:szCs w:val="28"/>
              </w:rPr>
              <w:t>费</w:t>
            </w:r>
            <w:r>
              <w:rPr>
                <w:rFonts w:hint="eastAsia"/>
                <w:sz w:val="28"/>
                <w:szCs w:val="28"/>
              </w:rPr>
              <w:t>结清</w:t>
            </w:r>
            <w:r>
              <w:rPr>
                <w:sz w:val="28"/>
                <w:szCs w:val="28"/>
              </w:rPr>
              <w:t>、公物</w:t>
            </w:r>
            <w:r>
              <w:rPr>
                <w:rFonts w:hint="eastAsia"/>
                <w:sz w:val="28"/>
                <w:szCs w:val="28"/>
              </w:rPr>
              <w:t>移交或</w:t>
            </w:r>
            <w:r>
              <w:rPr>
                <w:sz w:val="28"/>
                <w:szCs w:val="28"/>
              </w:rPr>
              <w:t>归还等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物业服务部门（</w:t>
            </w:r>
            <w:r>
              <w:rPr>
                <w:sz w:val="28"/>
                <w:szCs w:val="28"/>
              </w:rPr>
              <w:t>行政楼</w:t>
            </w:r>
            <w:r>
              <w:rPr>
                <w:rFonts w:hint="eastAsia"/>
                <w:sz w:val="28"/>
                <w:szCs w:val="28"/>
              </w:rPr>
              <w:t>106房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水、电、物业等费用结清情况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门禁卡</w:t>
            </w:r>
            <w:r>
              <w:rPr>
                <w:sz w:val="28"/>
                <w:szCs w:val="28"/>
              </w:rPr>
              <w:t>清还</w:t>
            </w: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说明：此表所各项办毕后，退回人事部门存查。</w:t>
      </w:r>
    </w:p>
    <w:sectPr>
      <w:pgSz w:w="11906" w:h="16838"/>
      <w:pgMar w:top="1134" w:right="1304" w:bottom="1134" w:left="130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zZTI5NDM2Y2Y5NWJiZWIzNzgyNzNiZmY4ZDI3N2QifQ=="/>
  </w:docVars>
  <w:rsids>
    <w:rsidRoot w:val="00257081"/>
    <w:rsid w:val="00004262"/>
    <w:rsid w:val="000113CD"/>
    <w:rsid w:val="0001171E"/>
    <w:rsid w:val="00015767"/>
    <w:rsid w:val="000C0827"/>
    <w:rsid w:val="000E34BF"/>
    <w:rsid w:val="0010209F"/>
    <w:rsid w:val="00152B2E"/>
    <w:rsid w:val="00194879"/>
    <w:rsid w:val="001A321C"/>
    <w:rsid w:val="001C71B8"/>
    <w:rsid w:val="0023696C"/>
    <w:rsid w:val="00257081"/>
    <w:rsid w:val="00265145"/>
    <w:rsid w:val="00276106"/>
    <w:rsid w:val="00280E66"/>
    <w:rsid w:val="002960B3"/>
    <w:rsid w:val="002A69EA"/>
    <w:rsid w:val="002B0302"/>
    <w:rsid w:val="002D2026"/>
    <w:rsid w:val="00302521"/>
    <w:rsid w:val="00305D53"/>
    <w:rsid w:val="00316069"/>
    <w:rsid w:val="00317D95"/>
    <w:rsid w:val="0032764E"/>
    <w:rsid w:val="0036322C"/>
    <w:rsid w:val="00367863"/>
    <w:rsid w:val="00402030"/>
    <w:rsid w:val="0046743C"/>
    <w:rsid w:val="004E1A07"/>
    <w:rsid w:val="00542106"/>
    <w:rsid w:val="00573BA4"/>
    <w:rsid w:val="00586ACE"/>
    <w:rsid w:val="005B3A2C"/>
    <w:rsid w:val="005C115B"/>
    <w:rsid w:val="005F69ED"/>
    <w:rsid w:val="006268F8"/>
    <w:rsid w:val="006326F8"/>
    <w:rsid w:val="00640D49"/>
    <w:rsid w:val="00681766"/>
    <w:rsid w:val="006F1729"/>
    <w:rsid w:val="0073316D"/>
    <w:rsid w:val="00733390"/>
    <w:rsid w:val="00786F10"/>
    <w:rsid w:val="00797930"/>
    <w:rsid w:val="00797D0D"/>
    <w:rsid w:val="007C6FEB"/>
    <w:rsid w:val="00844CB3"/>
    <w:rsid w:val="00866A37"/>
    <w:rsid w:val="00867568"/>
    <w:rsid w:val="008A31A4"/>
    <w:rsid w:val="008A475D"/>
    <w:rsid w:val="00917CD2"/>
    <w:rsid w:val="0094318D"/>
    <w:rsid w:val="00970453"/>
    <w:rsid w:val="0099764B"/>
    <w:rsid w:val="009E2833"/>
    <w:rsid w:val="00A12725"/>
    <w:rsid w:val="00A27220"/>
    <w:rsid w:val="00A537C5"/>
    <w:rsid w:val="00A5513B"/>
    <w:rsid w:val="00AA4800"/>
    <w:rsid w:val="00AC4A40"/>
    <w:rsid w:val="00B04435"/>
    <w:rsid w:val="00BB74E4"/>
    <w:rsid w:val="00BC265E"/>
    <w:rsid w:val="00BE14B6"/>
    <w:rsid w:val="00BE3E3B"/>
    <w:rsid w:val="00BE4712"/>
    <w:rsid w:val="00C52E10"/>
    <w:rsid w:val="00C949A4"/>
    <w:rsid w:val="00C95A3B"/>
    <w:rsid w:val="00D04B30"/>
    <w:rsid w:val="00D3505F"/>
    <w:rsid w:val="00D51488"/>
    <w:rsid w:val="00D7206D"/>
    <w:rsid w:val="00DA6C8D"/>
    <w:rsid w:val="00DB7B41"/>
    <w:rsid w:val="00DC25CC"/>
    <w:rsid w:val="00DC7E1C"/>
    <w:rsid w:val="00E203EB"/>
    <w:rsid w:val="00E27DD7"/>
    <w:rsid w:val="00E46179"/>
    <w:rsid w:val="00E52473"/>
    <w:rsid w:val="00EB1B24"/>
    <w:rsid w:val="00EC2D17"/>
    <w:rsid w:val="00F4335F"/>
    <w:rsid w:val="00F65F52"/>
    <w:rsid w:val="00FC7118"/>
    <w:rsid w:val="46F4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735</Words>
  <Characters>770</Characters>
  <Lines>7</Lines>
  <Paragraphs>2</Paragraphs>
  <TotalTime>2</TotalTime>
  <ScaleCrop>false</ScaleCrop>
  <LinksUpToDate>false</LinksUpToDate>
  <CharactersWithSpaces>824</CharactersWithSpaces>
  <Application>WPS Office_11.1.0.12358_F1E327BC-269C-435d-A152-05C5408002CA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2022-05-20T03:29:00Z</dcterms:created>
  <dc:creator>unknown</dc:creator>
  <cp:lastModifiedBy>juan</cp:lastModifiedBy>
  <cp:lastPrinted>2022-04-01T08:51:00Z</cp:lastPrinted>
  <dcterms:modified xsi:type="dcterms:W3CDTF">2022-09-29T08:08:20Z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1B8E4E3158A4493AA5F44906C8993E47</vt:lpwstr>
  </property>
</Properties>
</file>